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34" w:rsidRDefault="007F0A34" w:rsidP="007F0A34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-580390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</w:t>
      </w:r>
    </w:p>
    <w:p w:rsidR="007F0A34" w:rsidRDefault="007F0A34" w:rsidP="007F0A34">
      <w:pPr>
        <w:widowControl w:val="0"/>
        <w:jc w:val="center"/>
        <w:rPr>
          <w:b/>
        </w:rPr>
      </w:pPr>
      <w:r w:rsidRPr="00CA538B">
        <w:rPr>
          <w:b/>
        </w:rPr>
        <w:t xml:space="preserve">        </w:t>
      </w:r>
    </w:p>
    <w:p w:rsidR="007F0A34" w:rsidRDefault="007F0A34" w:rsidP="007F0A34">
      <w:pPr>
        <w:widowControl w:val="0"/>
        <w:jc w:val="center"/>
        <w:rPr>
          <w:b/>
        </w:rPr>
      </w:pPr>
      <w:r w:rsidRPr="00CA538B">
        <w:rPr>
          <w:b/>
        </w:rPr>
        <w:t xml:space="preserve"> </w:t>
      </w:r>
    </w:p>
    <w:p w:rsidR="007F0A34" w:rsidRDefault="007F0A34" w:rsidP="007F0A34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7F0A34" w:rsidRDefault="007F0A34" w:rsidP="007F0A34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7F0A34" w:rsidRDefault="007F0A34" w:rsidP="007F0A34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7F0A34" w:rsidRDefault="007F0A34" w:rsidP="007F0A34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7F0A34" w:rsidRDefault="007F0A34" w:rsidP="007F0A34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гэhэн </w:t>
      </w:r>
      <w:proofErr w:type="gramStart"/>
      <w:r>
        <w:rPr>
          <w:rFonts w:ascii="Times New Roman" w:hAnsi="Times New Roman"/>
          <w:iCs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7F0A34" w:rsidRDefault="007F0A34" w:rsidP="007F0A34">
      <w:pPr>
        <w:ind w:hanging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hyperlink r:id="rId5" w:history="1">
        <w:r w:rsidR="00807345" w:rsidRPr="00081AB0">
          <w:rPr>
            <w:rStyle w:val="a4"/>
            <w:sz w:val="20"/>
            <w:szCs w:val="20"/>
            <w:lang w:val="en-US"/>
          </w:rPr>
          <w:t>sovetdub</w:t>
        </w:r>
        <w:r w:rsidR="00807345" w:rsidRPr="00081AB0">
          <w:rPr>
            <w:rStyle w:val="a4"/>
            <w:sz w:val="20"/>
            <w:szCs w:val="20"/>
          </w:rPr>
          <w:t>@</w:t>
        </w:r>
        <w:r w:rsidR="00807345" w:rsidRPr="00081AB0">
          <w:rPr>
            <w:rStyle w:val="a4"/>
            <w:sz w:val="20"/>
            <w:szCs w:val="20"/>
            <w:lang w:val="en-US"/>
          </w:rPr>
          <w:t>mail</w:t>
        </w:r>
        <w:r w:rsidR="00807345" w:rsidRPr="00081AB0">
          <w:rPr>
            <w:rStyle w:val="a4"/>
            <w:sz w:val="20"/>
            <w:szCs w:val="20"/>
          </w:rPr>
          <w:t>.</w:t>
        </w:r>
        <w:r w:rsidR="00807345" w:rsidRPr="00081AB0">
          <w:rPr>
            <w:rStyle w:val="a4"/>
            <w:sz w:val="20"/>
            <w:szCs w:val="20"/>
            <w:lang w:val="en-US"/>
          </w:rPr>
          <w:t>ru</w:t>
        </w:r>
      </w:hyperlink>
    </w:p>
    <w:p w:rsidR="00807345" w:rsidRDefault="00807345" w:rsidP="007F0A34">
      <w:pPr>
        <w:ind w:hanging="720"/>
        <w:jc w:val="center"/>
        <w:rPr>
          <w:sz w:val="20"/>
          <w:szCs w:val="20"/>
        </w:rPr>
      </w:pPr>
    </w:p>
    <w:p w:rsidR="00807345" w:rsidRPr="00807345" w:rsidRDefault="00807345" w:rsidP="007F0A34">
      <w:pPr>
        <w:ind w:hanging="720"/>
        <w:jc w:val="center"/>
        <w:rPr>
          <w:b/>
          <w:sz w:val="20"/>
          <w:szCs w:val="20"/>
        </w:rPr>
      </w:pPr>
    </w:p>
    <w:p w:rsidR="00807345" w:rsidRPr="006E25D7" w:rsidRDefault="00807345" w:rsidP="008073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E25D7">
        <w:rPr>
          <w:rFonts w:ascii="Times New Roman" w:hAnsi="Times New Roman"/>
          <w:b/>
          <w:sz w:val="28"/>
          <w:szCs w:val="28"/>
        </w:rPr>
        <w:t xml:space="preserve">РЕШЕНИЕ № 28 </w:t>
      </w:r>
    </w:p>
    <w:p w:rsidR="007F0A34" w:rsidRDefault="007F0A34" w:rsidP="0048466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4660" w:rsidRDefault="00484660" w:rsidP="00484660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84660" w:rsidRDefault="00484660" w:rsidP="004846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сть-Баргузин                                                               04 октября  2024 г.</w:t>
      </w:r>
    </w:p>
    <w:p w:rsidR="00484660" w:rsidRDefault="00484660" w:rsidP="004846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84660" w:rsidRDefault="00484660" w:rsidP="0048466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досрочном  прекращении </w:t>
      </w:r>
    </w:p>
    <w:p w:rsidR="00484660" w:rsidRDefault="00484660" w:rsidP="0048466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депутатских полномочий </w:t>
      </w:r>
      <w:r w:rsidR="00B32CDD">
        <w:rPr>
          <w:b/>
          <w:bCs/>
          <w:sz w:val="26"/>
          <w:szCs w:val="26"/>
        </w:rPr>
        <w:t>депутата</w:t>
      </w:r>
    </w:p>
    <w:p w:rsidR="00484660" w:rsidRDefault="00484660" w:rsidP="00484660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</w:t>
      </w:r>
    </w:p>
    <w:p w:rsidR="00484660" w:rsidRDefault="00484660" w:rsidP="00484660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городское  поселение «поселок Усть-Баргузин»</w:t>
      </w:r>
      <w:r>
        <w:rPr>
          <w:sz w:val="26"/>
          <w:szCs w:val="26"/>
        </w:rPr>
        <w:t xml:space="preserve"> </w:t>
      </w:r>
    </w:p>
    <w:p w:rsidR="00484660" w:rsidRPr="00484660" w:rsidRDefault="00484660" w:rsidP="00484660">
      <w:pPr>
        <w:ind w:firstLine="709"/>
        <w:jc w:val="both"/>
        <w:rPr>
          <w:b/>
          <w:sz w:val="26"/>
          <w:szCs w:val="26"/>
        </w:rPr>
      </w:pPr>
      <w:r w:rsidRPr="00484660">
        <w:rPr>
          <w:b/>
          <w:sz w:val="26"/>
          <w:szCs w:val="26"/>
        </w:rPr>
        <w:t xml:space="preserve"> по собственному желанию</w:t>
      </w:r>
      <w:proofErr w:type="gramStart"/>
      <w:r w:rsidRPr="0048466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  <w:proofErr w:type="gramEnd"/>
    </w:p>
    <w:p w:rsidR="00484660" w:rsidRPr="00484660" w:rsidRDefault="00484660" w:rsidP="00484660">
      <w:pPr>
        <w:ind w:firstLine="709"/>
        <w:jc w:val="both"/>
        <w:rPr>
          <w:b/>
          <w:sz w:val="26"/>
          <w:szCs w:val="26"/>
        </w:rPr>
      </w:pPr>
    </w:p>
    <w:p w:rsidR="00CC6035" w:rsidRDefault="00484660" w:rsidP="00484660">
      <w:pPr>
        <w:rPr>
          <w:sz w:val="26"/>
          <w:szCs w:val="26"/>
        </w:rPr>
      </w:pPr>
      <w:r>
        <w:rPr>
          <w:bCs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Устава МО ГП «пос. Усть-Баргузин», регламента Совета депутатов </w:t>
      </w:r>
    </w:p>
    <w:p w:rsidR="00D42CCA" w:rsidRDefault="00D42CCA" w:rsidP="00484660">
      <w:pPr>
        <w:rPr>
          <w:sz w:val="26"/>
          <w:szCs w:val="26"/>
        </w:rPr>
      </w:pPr>
      <w:r>
        <w:rPr>
          <w:sz w:val="26"/>
          <w:szCs w:val="26"/>
        </w:rPr>
        <w:t>В соответст</w:t>
      </w:r>
      <w:r w:rsidR="00CE4357">
        <w:rPr>
          <w:sz w:val="26"/>
          <w:szCs w:val="26"/>
        </w:rPr>
        <w:t>вии с п</w:t>
      </w:r>
      <w:r w:rsidR="003F6CB9">
        <w:rPr>
          <w:sz w:val="26"/>
          <w:szCs w:val="26"/>
        </w:rPr>
        <w:t xml:space="preserve"> </w:t>
      </w:r>
      <w:r w:rsidR="00CE4357">
        <w:rPr>
          <w:sz w:val="26"/>
          <w:szCs w:val="26"/>
        </w:rPr>
        <w:t>1 ч.10 ст.40  ФЗ</w:t>
      </w:r>
      <w:r>
        <w:rPr>
          <w:sz w:val="26"/>
          <w:szCs w:val="26"/>
        </w:rPr>
        <w:t xml:space="preserve"> от 06</w:t>
      </w:r>
      <w:r w:rsidR="00CE43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 2003 г «  Об общих </w:t>
      </w:r>
      <w:r w:rsidR="00CE4357">
        <w:rPr>
          <w:bCs/>
          <w:sz w:val="26"/>
          <w:szCs w:val="26"/>
        </w:rPr>
        <w:t>принципах организации местного самоуправления в Российской Федерации»</w:t>
      </w:r>
      <w:r w:rsidR="00CE4357">
        <w:rPr>
          <w:sz w:val="26"/>
          <w:szCs w:val="26"/>
        </w:rPr>
        <w:t>, совет депутатов муниципального образования городское поселение «поселок Усть-Баргузин»</w:t>
      </w:r>
    </w:p>
    <w:p w:rsidR="00D42CCA" w:rsidRDefault="00D42CCA" w:rsidP="00484660">
      <w:pPr>
        <w:rPr>
          <w:sz w:val="26"/>
          <w:szCs w:val="26"/>
        </w:rPr>
      </w:pPr>
    </w:p>
    <w:p w:rsidR="00D42CCA" w:rsidRDefault="00D42CCA" w:rsidP="00484660">
      <w:pPr>
        <w:rPr>
          <w:sz w:val="26"/>
          <w:szCs w:val="26"/>
        </w:rPr>
      </w:pPr>
      <w:r>
        <w:rPr>
          <w:sz w:val="26"/>
          <w:szCs w:val="26"/>
        </w:rPr>
        <w:t xml:space="preserve">Решил:  </w:t>
      </w:r>
    </w:p>
    <w:p w:rsidR="00D42CCA" w:rsidRDefault="00CE4357" w:rsidP="00484660">
      <w:pPr>
        <w:rPr>
          <w:sz w:val="26"/>
          <w:szCs w:val="26"/>
        </w:rPr>
      </w:pPr>
      <w:r>
        <w:rPr>
          <w:sz w:val="26"/>
          <w:szCs w:val="26"/>
        </w:rPr>
        <w:t>1 . П</w:t>
      </w:r>
      <w:r w:rsidR="00D42CCA">
        <w:rPr>
          <w:sz w:val="26"/>
          <w:szCs w:val="26"/>
        </w:rPr>
        <w:t xml:space="preserve">рекратить досрочно депутатские полномочия </w:t>
      </w:r>
      <w:r w:rsidR="00DF0223">
        <w:rPr>
          <w:sz w:val="26"/>
          <w:szCs w:val="26"/>
        </w:rPr>
        <w:t xml:space="preserve"> депутата </w:t>
      </w:r>
      <w:r>
        <w:rPr>
          <w:sz w:val="26"/>
          <w:szCs w:val="26"/>
        </w:rPr>
        <w:t xml:space="preserve">муниципального образования городское поселение «поселок Усть-Баргузин» по Шанталыкскому избирательному округу  </w:t>
      </w:r>
      <w:r w:rsidR="00DF0223">
        <w:rPr>
          <w:sz w:val="26"/>
          <w:szCs w:val="26"/>
        </w:rPr>
        <w:t xml:space="preserve">Шелковниковой Людмилы  Николаевны </w:t>
      </w:r>
      <w:r>
        <w:rPr>
          <w:sz w:val="26"/>
          <w:szCs w:val="26"/>
        </w:rPr>
        <w:t>в связи личным заявлением.</w:t>
      </w:r>
    </w:p>
    <w:p w:rsidR="00CE4357" w:rsidRDefault="00CE4357" w:rsidP="00484660">
      <w:pPr>
        <w:rPr>
          <w:sz w:val="26"/>
          <w:szCs w:val="26"/>
        </w:rPr>
      </w:pPr>
      <w:r>
        <w:rPr>
          <w:sz w:val="26"/>
          <w:szCs w:val="26"/>
        </w:rPr>
        <w:t>2.  Настоящее решение вступает в силу с момента принятия.</w:t>
      </w:r>
    </w:p>
    <w:p w:rsidR="00CE4357" w:rsidRDefault="00CE4357" w:rsidP="00484660">
      <w:pPr>
        <w:rPr>
          <w:sz w:val="26"/>
          <w:szCs w:val="26"/>
        </w:rPr>
      </w:pPr>
      <w:r>
        <w:rPr>
          <w:sz w:val="26"/>
          <w:szCs w:val="26"/>
        </w:rPr>
        <w:t>3.  Решение подлежит официальному обнародованию на информационных стендах и опубликованию на официальном сайте Администрации МОГП «поселок Усть-Баргузин».</w:t>
      </w:r>
    </w:p>
    <w:p w:rsidR="00B32CDD" w:rsidRDefault="00B32CDD" w:rsidP="00484660">
      <w:pPr>
        <w:rPr>
          <w:sz w:val="26"/>
          <w:szCs w:val="26"/>
        </w:rPr>
      </w:pPr>
    </w:p>
    <w:p w:rsidR="00B32CDD" w:rsidRDefault="00B32CDD" w:rsidP="00484660">
      <w:pPr>
        <w:rPr>
          <w:sz w:val="26"/>
          <w:szCs w:val="26"/>
        </w:rPr>
      </w:pPr>
    </w:p>
    <w:p w:rsidR="00B32CDD" w:rsidRDefault="00B32CDD" w:rsidP="00484660">
      <w:r>
        <w:t>Председатель Совета депутатов</w:t>
      </w:r>
    </w:p>
    <w:p w:rsidR="00B32CDD" w:rsidRDefault="00B32CDD" w:rsidP="00B32CDD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B32CDD" w:rsidRDefault="00B32CDD" w:rsidP="00B32CDD">
      <w:pPr>
        <w:rPr>
          <w:sz w:val="26"/>
          <w:szCs w:val="26"/>
        </w:rPr>
      </w:pPr>
      <w:r>
        <w:rPr>
          <w:sz w:val="26"/>
          <w:szCs w:val="26"/>
        </w:rPr>
        <w:t xml:space="preserve"> городское поселение</w:t>
      </w:r>
    </w:p>
    <w:p w:rsidR="00B32CDD" w:rsidRDefault="00B32CDD" w:rsidP="00B32CDD">
      <w:r>
        <w:rPr>
          <w:sz w:val="26"/>
          <w:szCs w:val="26"/>
        </w:rPr>
        <w:t xml:space="preserve"> «поселок Усть-Баргузин»                                                            С.В. Белова.</w:t>
      </w:r>
    </w:p>
    <w:sectPr w:rsidR="00B32CDD" w:rsidSect="00CC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DA9"/>
    <w:rsid w:val="000A3C94"/>
    <w:rsid w:val="000E4670"/>
    <w:rsid w:val="00100F28"/>
    <w:rsid w:val="003F6CB9"/>
    <w:rsid w:val="00447DA9"/>
    <w:rsid w:val="00484660"/>
    <w:rsid w:val="004D7D28"/>
    <w:rsid w:val="0064602D"/>
    <w:rsid w:val="006E25D7"/>
    <w:rsid w:val="007F0A34"/>
    <w:rsid w:val="007F24C3"/>
    <w:rsid w:val="00807345"/>
    <w:rsid w:val="009755AF"/>
    <w:rsid w:val="00B32CDD"/>
    <w:rsid w:val="00B8489F"/>
    <w:rsid w:val="00C508CB"/>
    <w:rsid w:val="00C9786F"/>
    <w:rsid w:val="00CC6035"/>
    <w:rsid w:val="00CE4357"/>
    <w:rsid w:val="00D42CCA"/>
    <w:rsid w:val="00DA27AD"/>
    <w:rsid w:val="00DC3F4B"/>
    <w:rsid w:val="00DF0223"/>
    <w:rsid w:val="00E903FC"/>
    <w:rsid w:val="00F02D68"/>
    <w:rsid w:val="00F7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60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A3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660"/>
    <w:pPr>
      <w:spacing w:before="0"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0A3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Hyperlink"/>
    <w:basedOn w:val="a0"/>
    <w:uiPriority w:val="99"/>
    <w:unhideWhenUsed/>
    <w:rsid w:val="00807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du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2024-10-13T06:59:00Z</cp:lastPrinted>
  <dcterms:created xsi:type="dcterms:W3CDTF">2024-10-04T01:38:00Z</dcterms:created>
  <dcterms:modified xsi:type="dcterms:W3CDTF">2024-10-17T08:49:00Z</dcterms:modified>
</cp:coreProperties>
</file>